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45" w:rsidRPr="00A935AA" w:rsidRDefault="009B3A45" w:rsidP="009B3A45">
      <w:pPr>
        <w:ind w:firstLine="22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9B3A45" w:rsidRPr="00A935AA" w:rsidRDefault="009B3A45" w:rsidP="009B3A45">
      <w:pPr>
        <w:jc w:val="center"/>
        <w:rPr>
          <w:rFonts w:ascii="ＭＳ 明朝" w:eastAsia="ＭＳ 明朝" w:hAnsi="ＭＳ 明朝" w:cs="ＭＳ ゴシック"/>
          <w:color w:val="000000" w:themeColor="text1"/>
          <w:sz w:val="32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pacing w:val="103"/>
          <w:sz w:val="32"/>
          <w:szCs w:val="24"/>
        </w:rPr>
        <w:t>ｅスポーツ</w:t>
      </w:r>
      <w:r w:rsidR="00B93C31" w:rsidRPr="00A935AA">
        <w:rPr>
          <w:rFonts w:ascii="ＭＳ 明朝" w:eastAsia="ＭＳ 明朝" w:hAnsi="ＭＳ 明朝" w:cs="ＭＳ ゴシック" w:hint="eastAsia"/>
          <w:color w:val="000000" w:themeColor="text1"/>
          <w:spacing w:val="103"/>
          <w:sz w:val="32"/>
          <w:szCs w:val="24"/>
        </w:rPr>
        <w:t>体験機器類</w:t>
      </w:r>
      <w:r w:rsidRPr="00A935AA">
        <w:rPr>
          <w:rFonts w:ascii="ＭＳ 明朝" w:eastAsia="ＭＳ 明朝" w:hAnsi="ＭＳ 明朝" w:cs="ＭＳ ゴシック" w:hint="eastAsia"/>
          <w:color w:val="000000" w:themeColor="text1"/>
          <w:spacing w:val="103"/>
          <w:sz w:val="32"/>
          <w:szCs w:val="24"/>
        </w:rPr>
        <w:t>借用申込</w:t>
      </w:r>
      <w:r w:rsidRPr="00A935AA">
        <w:rPr>
          <w:rFonts w:ascii="ＭＳ 明朝" w:eastAsia="ＭＳ 明朝" w:hAnsi="ＭＳ 明朝" w:cs="ＭＳ ゴシック" w:hint="eastAsia"/>
          <w:color w:val="000000" w:themeColor="text1"/>
          <w:sz w:val="32"/>
          <w:szCs w:val="24"/>
        </w:rPr>
        <w:t>書</w:t>
      </w:r>
    </w:p>
    <w:p w:rsidR="009B3A45" w:rsidRPr="00A935AA" w:rsidRDefault="009B3A45" w:rsidP="009B3A45">
      <w:pPr>
        <w:jc w:val="center"/>
        <w:rPr>
          <w:rFonts w:ascii="ＭＳ 明朝" w:eastAsia="ＭＳ 明朝" w:hAnsi="ＭＳ 明朝" w:cs="Times New Roman"/>
          <w:color w:val="000000" w:themeColor="text1"/>
          <w:sz w:val="32"/>
          <w:szCs w:val="24"/>
        </w:rPr>
      </w:pPr>
    </w:p>
    <w:p w:rsidR="009B3A45" w:rsidRDefault="009B3A45" w:rsidP="009B3A45">
      <w:pPr>
        <w:jc w:val="righ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令和　　年　　月　　日</w:t>
      </w:r>
    </w:p>
    <w:p w:rsidR="0050159D" w:rsidRPr="00A935AA" w:rsidRDefault="0050159D" w:rsidP="009B3A45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9B3A45" w:rsidRPr="00A935AA" w:rsidRDefault="009B3A45" w:rsidP="009B3A45">
      <w:pPr>
        <w:ind w:firstLine="22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名取市長　あて</w:t>
      </w:r>
    </w:p>
    <w:p w:rsidR="009B3A45" w:rsidRPr="00A935AA" w:rsidRDefault="009B3A45" w:rsidP="009B3A45">
      <w:pPr>
        <w:ind w:firstLine="2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Style w:val="a7"/>
        <w:tblW w:w="6694" w:type="dxa"/>
        <w:tblInd w:w="3082" w:type="dxa"/>
        <w:tblLook w:val="04A0" w:firstRow="1" w:lastRow="0" w:firstColumn="1" w:lastColumn="0" w:noHBand="0" w:noVBand="1"/>
      </w:tblPr>
      <w:tblGrid>
        <w:gridCol w:w="456"/>
        <w:gridCol w:w="1560"/>
        <w:gridCol w:w="4678"/>
      </w:tblGrid>
      <w:tr w:rsidR="00A935AA" w:rsidRPr="00A935AA" w:rsidTr="00816A9B">
        <w:trPr>
          <w:trHeight w:val="617"/>
        </w:trPr>
        <w:tc>
          <w:tcPr>
            <w:tcW w:w="456" w:type="dxa"/>
            <w:vMerge w:val="restart"/>
            <w:vAlign w:val="center"/>
          </w:tcPr>
          <w:p w:rsidR="00A935AA" w:rsidRPr="00A935AA" w:rsidRDefault="00A935AA" w:rsidP="009B3A45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A935AA"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申込者</w:t>
            </w:r>
          </w:p>
        </w:tc>
        <w:tc>
          <w:tcPr>
            <w:tcW w:w="1560" w:type="dxa"/>
            <w:vAlign w:val="bottom"/>
          </w:tcPr>
          <w:p w:rsidR="00A935AA" w:rsidRPr="00A935AA" w:rsidRDefault="00A935AA" w:rsidP="00816A9B">
            <w:pPr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団</w:t>
            </w:r>
            <w:r w:rsid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体</w:t>
            </w:r>
            <w:r w:rsid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4678" w:type="dxa"/>
            <w:vAlign w:val="bottom"/>
          </w:tcPr>
          <w:p w:rsidR="00A935AA" w:rsidRPr="00A935AA" w:rsidRDefault="00A935AA" w:rsidP="00A935AA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935AA" w:rsidRPr="00A935AA" w:rsidTr="00816A9B">
        <w:trPr>
          <w:trHeight w:val="617"/>
        </w:trPr>
        <w:tc>
          <w:tcPr>
            <w:tcW w:w="456" w:type="dxa"/>
            <w:vMerge/>
          </w:tcPr>
          <w:p w:rsidR="00A935AA" w:rsidRPr="00A935AA" w:rsidRDefault="00A935AA" w:rsidP="009B3A45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935AA" w:rsidRPr="00A935AA" w:rsidRDefault="00A935AA" w:rsidP="00816A9B">
            <w:pPr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住</w:t>
            </w:r>
            <w:r w:rsid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所</w:t>
            </w:r>
          </w:p>
        </w:tc>
        <w:tc>
          <w:tcPr>
            <w:tcW w:w="4678" w:type="dxa"/>
            <w:vAlign w:val="bottom"/>
          </w:tcPr>
          <w:p w:rsidR="00A935AA" w:rsidRPr="00A935AA" w:rsidRDefault="00A935AA" w:rsidP="00A935AA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935AA" w:rsidRPr="00A935AA" w:rsidTr="00816A9B">
        <w:trPr>
          <w:trHeight w:val="617"/>
        </w:trPr>
        <w:tc>
          <w:tcPr>
            <w:tcW w:w="456" w:type="dxa"/>
            <w:vMerge/>
          </w:tcPr>
          <w:p w:rsidR="00A935AA" w:rsidRPr="00A935AA" w:rsidRDefault="00A935AA" w:rsidP="009B3A45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935AA" w:rsidRPr="00A935AA" w:rsidRDefault="00A935AA" w:rsidP="00816A9B">
            <w:pPr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678" w:type="dxa"/>
            <w:vAlign w:val="bottom"/>
          </w:tcPr>
          <w:p w:rsidR="00A935AA" w:rsidRPr="00A935AA" w:rsidRDefault="00A935AA" w:rsidP="00A935AA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935AA" w:rsidRPr="00A935AA" w:rsidTr="00816A9B">
        <w:trPr>
          <w:trHeight w:val="617"/>
        </w:trPr>
        <w:tc>
          <w:tcPr>
            <w:tcW w:w="456" w:type="dxa"/>
            <w:vMerge/>
          </w:tcPr>
          <w:p w:rsidR="00A935AA" w:rsidRPr="00A935AA" w:rsidRDefault="00A935AA" w:rsidP="009B3A45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935AA" w:rsidRPr="00A935AA" w:rsidRDefault="00A935AA" w:rsidP="00816A9B">
            <w:pPr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4678" w:type="dxa"/>
            <w:vAlign w:val="bottom"/>
          </w:tcPr>
          <w:p w:rsidR="00A935AA" w:rsidRPr="00A935AA" w:rsidRDefault="00A935AA" w:rsidP="00A935AA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A935AA" w:rsidRPr="00A935AA" w:rsidTr="00816A9B">
        <w:trPr>
          <w:trHeight w:val="617"/>
        </w:trPr>
        <w:tc>
          <w:tcPr>
            <w:tcW w:w="456" w:type="dxa"/>
            <w:vMerge/>
          </w:tcPr>
          <w:p w:rsidR="00A935AA" w:rsidRPr="00A935AA" w:rsidRDefault="00A935AA" w:rsidP="009B3A45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935AA" w:rsidRPr="00A935AA" w:rsidRDefault="00A935AA" w:rsidP="00816A9B">
            <w:pPr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816A9B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678" w:type="dxa"/>
            <w:vAlign w:val="bottom"/>
          </w:tcPr>
          <w:p w:rsidR="00A935AA" w:rsidRPr="00A935AA" w:rsidRDefault="00A935AA" w:rsidP="00A935AA">
            <w:pPr>
              <w:spacing w:line="360" w:lineRule="auto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:rsidR="009B3A45" w:rsidRDefault="009B3A45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A935AA" w:rsidRPr="00A935AA" w:rsidRDefault="00A935AA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9B3A45" w:rsidRPr="00A935AA" w:rsidRDefault="009B3A45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　下記事項を遵守し、機材の借用を申し込みますので、承認願います。</w:t>
      </w:r>
    </w:p>
    <w:p w:rsidR="009B3A45" w:rsidRPr="00A935AA" w:rsidRDefault="009B3A45" w:rsidP="009B3A45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A935AA" w:rsidRPr="00A935AA" w:rsidRDefault="009B3A45" w:rsidP="00A935AA">
      <w:pPr>
        <w:pStyle w:val="a8"/>
        <w:rPr>
          <w:rFonts w:ascii="ＭＳ 明朝" w:eastAsia="ＭＳ 明朝" w:hAnsi="ＭＳ 明朝"/>
        </w:rPr>
      </w:pPr>
      <w:r w:rsidRPr="00A935AA">
        <w:rPr>
          <w:rFonts w:ascii="ＭＳ 明朝" w:eastAsia="ＭＳ 明朝" w:hAnsi="ＭＳ 明朝" w:hint="eastAsia"/>
        </w:rPr>
        <w:t>記</w:t>
      </w:r>
    </w:p>
    <w:p w:rsidR="00A935AA" w:rsidRPr="00A935AA" w:rsidRDefault="00A935AA" w:rsidP="009B3A45">
      <w:pPr>
        <w:spacing w:line="540" w:lineRule="exac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9B3A45" w:rsidRPr="00A935AA" w:rsidRDefault="00A935AA" w:rsidP="009B3A45">
      <w:pPr>
        <w:spacing w:line="54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１　使用</w:t>
      </w:r>
      <w:r w:rsidR="009B3A45"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目的　　　　　　　　　　　　　　　　　　　　　　　　　　　　　　　　　　　　　　　　　　　　　　　　　　　　　</w:t>
      </w:r>
    </w:p>
    <w:p w:rsidR="00A935AA" w:rsidRPr="00A935AA" w:rsidRDefault="00A935AA" w:rsidP="009B3A45">
      <w:pPr>
        <w:spacing w:line="540" w:lineRule="exac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9B3A45" w:rsidRPr="00A935AA" w:rsidRDefault="00A935AA" w:rsidP="009B3A45">
      <w:pPr>
        <w:spacing w:line="54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２　使用</w:t>
      </w:r>
      <w:r w:rsidR="009B3A45"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場所　　　　　　　　　　　　　　　　　　　　　　　　　　　　　　　　　　　　　　　　　　　　　　　　　　　　　</w:t>
      </w:r>
    </w:p>
    <w:p w:rsidR="00A935AA" w:rsidRPr="00A935AA" w:rsidRDefault="00A935AA" w:rsidP="009B3A45">
      <w:pPr>
        <w:spacing w:line="540" w:lineRule="exac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9B3A45" w:rsidRPr="00A935AA" w:rsidRDefault="00A935AA" w:rsidP="009B3A45">
      <w:pPr>
        <w:spacing w:line="54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３　借</w:t>
      </w:r>
      <w:r w:rsidR="0050159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用期間　 令和　　年　　月　　日( </w:t>
      </w:r>
      <w:r w:rsidR="0050159D"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  <w:t xml:space="preserve"> </w:t>
      </w:r>
      <w:r w:rsidR="0050159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)　～　令和　　年　　月　　日( </w:t>
      </w:r>
      <w:r w:rsidR="0050159D"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  <w:t xml:space="preserve"> </w:t>
      </w:r>
      <w:r w:rsidR="0050159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)　</w:t>
      </w:r>
    </w:p>
    <w:p w:rsidR="00A935AA" w:rsidRDefault="00E72DC3" w:rsidP="009B3A45">
      <w:pPr>
        <w:spacing w:line="540" w:lineRule="exac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（うち実使用日：</w:t>
      </w:r>
      <w:r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令和　　年　　月　　日( </w:t>
      </w:r>
      <w: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  <w:t xml:space="preserve"> </w:t>
      </w:r>
      <w:r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)　）</w:t>
      </w:r>
    </w:p>
    <w:p w:rsidR="00E72DC3" w:rsidRDefault="00E72DC3" w:rsidP="009B3A45">
      <w:pPr>
        <w:spacing w:line="54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816A9B" w:rsidRDefault="00816A9B" w:rsidP="009B3A45">
      <w:pPr>
        <w:spacing w:line="54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４　</w:t>
      </w:r>
      <w:r w:rsidR="003F520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使用予定人数</w:t>
      </w:r>
    </w:p>
    <w:p w:rsidR="00816A9B" w:rsidRPr="00A935AA" w:rsidRDefault="00816A9B" w:rsidP="009B3A45">
      <w:pPr>
        <w:spacing w:line="54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9B3A45" w:rsidRPr="00A935AA" w:rsidRDefault="00816A9B" w:rsidP="009B3A45">
      <w:pPr>
        <w:spacing w:line="540" w:lineRule="exac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５</w:t>
      </w:r>
      <w:r w:rsidR="009B3A45"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　借用</w:t>
      </w:r>
      <w:r w:rsidR="0050159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 xml:space="preserve">機器　 </w:t>
      </w:r>
      <w:r w:rsidR="00A935AA"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裏面のとおり</w:t>
      </w:r>
    </w:p>
    <w:p w:rsidR="00A935AA" w:rsidRPr="00A935AA" w:rsidRDefault="00A935AA" w:rsidP="009B3A45">
      <w:pPr>
        <w:spacing w:line="540" w:lineRule="exact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A935AA" w:rsidRPr="00A935AA" w:rsidRDefault="00A935AA" w:rsidP="009B3A45">
      <w:pPr>
        <w:spacing w:line="540" w:lineRule="exact"/>
        <w:rPr>
          <w:rFonts w:ascii="ＭＳ 明朝" w:eastAsia="ＭＳ 明朝" w:hAnsi="ＭＳ 明朝" w:cs="ＭＳ ゴシック"/>
          <w:b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b/>
          <w:color w:val="000000" w:themeColor="text1"/>
          <w:sz w:val="28"/>
          <w:szCs w:val="24"/>
        </w:rPr>
        <w:lastRenderedPageBreak/>
        <w:t>借用</w:t>
      </w:r>
      <w:r w:rsidR="0050159D">
        <w:rPr>
          <w:rFonts w:ascii="ＭＳ 明朝" w:eastAsia="ＭＳ 明朝" w:hAnsi="ＭＳ 明朝" w:cs="ＭＳ ゴシック" w:hint="eastAsia"/>
          <w:b/>
          <w:color w:val="000000" w:themeColor="text1"/>
          <w:sz w:val="28"/>
          <w:szCs w:val="24"/>
        </w:rPr>
        <w:t>機器</w:t>
      </w:r>
    </w:p>
    <w:tbl>
      <w:tblPr>
        <w:tblpPr w:leftFromText="142" w:rightFromText="142" w:vertAnchor="text" w:horzAnchor="margin" w:tblpXSpec="center" w:tblpY="200"/>
        <w:tblW w:w="8917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3544"/>
        <w:gridCol w:w="716"/>
        <w:gridCol w:w="1830"/>
      </w:tblGrid>
      <w:tr w:rsidR="009E6BAE" w:rsidRPr="00A935AA" w:rsidTr="00AD499F">
        <w:trPr>
          <w:trHeight w:val="552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9E6BAE" w:rsidRPr="00A935AA" w:rsidRDefault="009E6BAE" w:rsidP="00AD499F">
            <w:pPr>
              <w:tabs>
                <w:tab w:val="left" w:pos="7920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機　　器</w:t>
            </w:r>
            <w:r w:rsidRPr="00A935AA"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 xml:space="preserve">　　名</w:t>
            </w:r>
          </w:p>
        </w:tc>
        <w:tc>
          <w:tcPr>
            <w:tcW w:w="42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E6BAE" w:rsidRDefault="00166A86" w:rsidP="00AD499F">
            <w:pPr>
              <w:tabs>
                <w:tab w:val="left" w:pos="7920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内　訳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E6BAE" w:rsidRPr="00A935AA" w:rsidRDefault="009E6BAE" w:rsidP="00AD499F">
            <w:pPr>
              <w:tabs>
                <w:tab w:val="left" w:pos="7920"/>
              </w:tabs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数　量</w:t>
            </w:r>
          </w:p>
        </w:tc>
      </w:tr>
      <w:tr w:rsidR="00202A44" w:rsidRPr="00A935AA" w:rsidTr="00E72DC3">
        <w:trPr>
          <w:trHeight w:val="510"/>
        </w:trPr>
        <w:tc>
          <w:tcPr>
            <w:tcW w:w="282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tabs>
                <w:tab w:val="left" w:pos="7920"/>
              </w:tabs>
              <w:adjustRightInd w:val="0"/>
              <w:snapToGrid w:val="0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A935AA">
              <w:rPr>
                <w:rFonts w:ascii="ＭＳ 明朝" w:eastAsia="ＭＳ 明朝" w:hAnsi="ＭＳ 明朝"/>
                <w:sz w:val="24"/>
                <w:szCs w:val="24"/>
              </w:rPr>
              <w:t>Nintendo Switch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セット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tabs>
                <w:tab w:val="left" w:pos="7920"/>
              </w:tabs>
              <w:adjustRightInd w:val="0"/>
              <w:snapToGrid w:val="0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 w:rsidRPr="00A935AA">
              <w:rPr>
                <w:rFonts w:ascii="ＭＳ 明朝" w:eastAsia="ＭＳ 明朝" w:hAnsi="ＭＳ 明朝"/>
                <w:sz w:val="24"/>
                <w:szCs w:val="24"/>
              </w:rPr>
              <w:t>Nintendo Switch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（本体）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E72DC3">
            <w:pPr>
              <w:tabs>
                <w:tab w:val="left" w:pos="7920"/>
              </w:tabs>
              <w:adjustRightInd w:val="0"/>
              <w:snapToGrid w:val="0"/>
              <w:jc w:val="right"/>
              <w:rPr>
                <w:rFonts w:ascii="ＭＳ 明朝" w:eastAsia="ＭＳ 明朝" w:hAnsi="ＭＳ 明朝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sz w:val="24"/>
                <w:szCs w:val="24"/>
              </w:rPr>
              <w:t>1台</w:t>
            </w:r>
          </w:p>
        </w:tc>
        <w:tc>
          <w:tcPr>
            <w:tcW w:w="183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2A44" w:rsidRPr="00A935AA" w:rsidRDefault="00202A44" w:rsidP="00185183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セット</w:t>
            </w:r>
          </w:p>
        </w:tc>
      </w:tr>
      <w:tr w:rsidR="00202A44" w:rsidRPr="00A935AA" w:rsidTr="00E72DC3">
        <w:trPr>
          <w:trHeight w:val="510"/>
        </w:trPr>
        <w:tc>
          <w:tcPr>
            <w:tcW w:w="2827" w:type="dxa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3524D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5AA">
              <w:rPr>
                <w:rFonts w:ascii="ＭＳ 明朝" w:eastAsia="ＭＳ 明朝" w:hAnsi="ＭＳ 明朝" w:hint="eastAsia"/>
                <w:sz w:val="24"/>
                <w:szCs w:val="24"/>
              </w:rPr>
              <w:t>太鼓の達人　ソフト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E72D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1本</w:t>
            </w:r>
          </w:p>
        </w:tc>
        <w:tc>
          <w:tcPr>
            <w:tcW w:w="1830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2A44" w:rsidRPr="00A935AA" w:rsidRDefault="00202A44" w:rsidP="0018518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02A44" w:rsidRPr="00A935AA" w:rsidTr="005848A7">
        <w:trPr>
          <w:trHeight w:val="510"/>
        </w:trPr>
        <w:tc>
          <w:tcPr>
            <w:tcW w:w="2827" w:type="dxa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5AA">
              <w:rPr>
                <w:rFonts w:ascii="ＭＳ 明朝" w:eastAsia="ＭＳ 明朝" w:hAnsi="ＭＳ 明朝" w:hint="eastAsia"/>
                <w:sz w:val="24"/>
                <w:szCs w:val="24"/>
              </w:rPr>
              <w:t>太鼓の達人　コントローラー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E72D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2台</w:t>
            </w:r>
          </w:p>
        </w:tc>
        <w:tc>
          <w:tcPr>
            <w:tcW w:w="1830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02A44" w:rsidRPr="00A935AA" w:rsidTr="005848A7">
        <w:trPr>
          <w:trHeight w:val="510"/>
        </w:trPr>
        <w:tc>
          <w:tcPr>
            <w:tcW w:w="2827" w:type="dxa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延長コード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Default="00202A44" w:rsidP="00E72D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1本</w:t>
            </w:r>
          </w:p>
        </w:tc>
        <w:tc>
          <w:tcPr>
            <w:tcW w:w="1830" w:type="dxa"/>
            <w:vMerge/>
            <w:tcBorders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02A44" w:rsidRPr="00A935AA" w:rsidTr="00202A44">
        <w:trPr>
          <w:trHeight w:val="510"/>
        </w:trPr>
        <w:tc>
          <w:tcPr>
            <w:tcW w:w="2827" w:type="dxa"/>
            <w:vMerge/>
            <w:tcBorders>
              <w:left w:val="single" w:sz="6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Default="00202A44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スピーカー</w:t>
            </w:r>
          </w:p>
        </w:tc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2A44" w:rsidRDefault="00202A44" w:rsidP="00E72D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1台</w:t>
            </w:r>
          </w:p>
        </w:tc>
        <w:tc>
          <w:tcPr>
            <w:tcW w:w="1830" w:type="dxa"/>
            <w:vMerge/>
            <w:tcBorders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A44" w:rsidRPr="00A935AA" w:rsidRDefault="00202A44" w:rsidP="009E6BAE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326BB" w:rsidRPr="00A935AA" w:rsidTr="00F326BB">
        <w:trPr>
          <w:trHeight w:val="510"/>
        </w:trPr>
        <w:tc>
          <w:tcPr>
            <w:tcW w:w="282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F326BB" w:rsidRPr="00A935AA" w:rsidRDefault="00F326BB" w:rsidP="009E6B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モニター</w:t>
            </w:r>
          </w:p>
        </w:tc>
        <w:tc>
          <w:tcPr>
            <w:tcW w:w="60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326BB" w:rsidRPr="00F326BB" w:rsidRDefault="00F326BB" w:rsidP="00F326BB">
            <w:pPr>
              <w:ind w:right="960"/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  <w:bookmarkStart w:id="0" w:name="_GoBack"/>
        <w:bookmarkEnd w:id="0"/>
      </w:tr>
    </w:tbl>
    <w:p w:rsidR="009B3A45" w:rsidRDefault="009B3A45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7476FD" w:rsidRPr="00A935AA" w:rsidRDefault="007476FD" w:rsidP="009B3A45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</w:p>
    <w:p w:rsidR="009B3A45" w:rsidRPr="00A935AA" w:rsidRDefault="009B3A45" w:rsidP="009B3A45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５　遵守事項</w:t>
      </w:r>
    </w:p>
    <w:p w:rsidR="009B3A45" w:rsidRPr="00A935AA" w:rsidRDefault="0050159D" w:rsidP="0050159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（１）借用期間</w:t>
      </w:r>
      <w:r w:rsidR="009B3A45"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及び返却日時を必ず守ります。</w:t>
      </w:r>
    </w:p>
    <w:p w:rsidR="009B3A45" w:rsidRPr="00A935AA" w:rsidRDefault="009B3A45" w:rsidP="0050159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（２）借用</w:t>
      </w:r>
      <w:r w:rsidR="0050159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機器</w:t>
      </w: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を破損・汚損しないよう心がけます。</w:t>
      </w:r>
    </w:p>
    <w:p w:rsidR="009B3A45" w:rsidRPr="00A935AA" w:rsidRDefault="009B3A45" w:rsidP="0050159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（３）借用者の責任により</w:t>
      </w:r>
      <w:r w:rsidR="0050159D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機器</w:t>
      </w:r>
      <w:r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を損傷した場合は、当人が賠償の責任を負います。</w:t>
      </w:r>
    </w:p>
    <w:p w:rsidR="005C0890" w:rsidRPr="00A935AA" w:rsidRDefault="0050159D" w:rsidP="0050159D">
      <w:pPr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（４）機器</w:t>
      </w:r>
      <w:r w:rsidR="009B3A45" w:rsidRPr="00A935AA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を無くした場合は、借用者が賠償の責任を負います。</w:t>
      </w:r>
    </w:p>
    <w:sectPr w:rsidR="005C0890" w:rsidRPr="00A935AA" w:rsidSect="009B3A45">
      <w:pgSz w:w="12240" w:h="15840"/>
      <w:pgMar w:top="113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B1" w:rsidRDefault="002C32B1" w:rsidP="009B3A45">
      <w:r>
        <w:separator/>
      </w:r>
    </w:p>
  </w:endnote>
  <w:endnote w:type="continuationSeparator" w:id="0">
    <w:p w:rsidR="002C32B1" w:rsidRDefault="002C32B1" w:rsidP="009B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B1" w:rsidRDefault="002C32B1" w:rsidP="009B3A45">
      <w:r>
        <w:separator/>
      </w:r>
    </w:p>
  </w:footnote>
  <w:footnote w:type="continuationSeparator" w:id="0">
    <w:p w:rsidR="002C32B1" w:rsidRDefault="002C32B1" w:rsidP="009B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8C"/>
    <w:rsid w:val="00166A86"/>
    <w:rsid w:val="00202A44"/>
    <w:rsid w:val="002C32B1"/>
    <w:rsid w:val="003F520D"/>
    <w:rsid w:val="0050159D"/>
    <w:rsid w:val="005C0890"/>
    <w:rsid w:val="006B4C5F"/>
    <w:rsid w:val="007476FD"/>
    <w:rsid w:val="00816A9B"/>
    <w:rsid w:val="009B3A45"/>
    <w:rsid w:val="009E6BAE"/>
    <w:rsid w:val="00A935AA"/>
    <w:rsid w:val="00AD499F"/>
    <w:rsid w:val="00AF4A2F"/>
    <w:rsid w:val="00B4388C"/>
    <w:rsid w:val="00B93C31"/>
    <w:rsid w:val="00D67553"/>
    <w:rsid w:val="00E72DC3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0FE64C"/>
  <w15:chartTrackingRefBased/>
  <w15:docId w15:val="{BE3A7B0F-967C-45A6-9124-243DFEA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A45"/>
  </w:style>
  <w:style w:type="paragraph" w:styleId="a5">
    <w:name w:val="footer"/>
    <w:basedOn w:val="a"/>
    <w:link w:val="a6"/>
    <w:uiPriority w:val="99"/>
    <w:unhideWhenUsed/>
    <w:rsid w:val="009B3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A45"/>
  </w:style>
  <w:style w:type="table" w:styleId="a7">
    <w:name w:val="Table Grid"/>
    <w:basedOn w:val="a1"/>
    <w:uiPriority w:val="39"/>
    <w:rsid w:val="009B3A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rsid w:val="009B3A45"/>
    <w:pPr>
      <w:suppressAutoHyphens/>
      <w:jc w:val="center"/>
    </w:pPr>
    <w:rPr>
      <w:rFonts w:ascii="Century" w:eastAsia="ＭＳ 明朝" w:hAnsi="Century" w:cs="Times New Roman"/>
      <w:color w:val="00000A"/>
      <w:kern w:val="1"/>
      <w:sz w:val="2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935AA"/>
    <w:pPr>
      <w:jc w:val="center"/>
    </w:pPr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935AA"/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935AA"/>
    <w:pPr>
      <w:jc w:val="right"/>
    </w:pPr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935AA"/>
    <w:rPr>
      <w:rFonts w:ascii="ＭＳ Ｐ明朝" w:eastAsia="ＭＳ Ｐ明朝" w:hAnsi="ＭＳ Ｐ明朝" w:cs="ＭＳ ゴシック"/>
      <w:color w:val="000000" w:themeColor="text1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E3A0-3F4E-4D93-9611-3CDB0007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2CBC7FF.dotm</Template>
  <TotalTime>10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N22-SUIDO01</dc:creator>
  <cp:keywords/>
  <dc:description/>
  <cp:lastModifiedBy>松浦　浩子</cp:lastModifiedBy>
  <cp:revision>5</cp:revision>
  <dcterms:created xsi:type="dcterms:W3CDTF">2025-08-05T02:36:00Z</dcterms:created>
  <dcterms:modified xsi:type="dcterms:W3CDTF">2025-09-05T05:41:00Z</dcterms:modified>
</cp:coreProperties>
</file>